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378"/>
      </w:tblGrid>
      <w:tr w:rsidR="008B6EEB" w:rsidRPr="000226F9" w14:paraId="27E026B0" w14:textId="77777777" w:rsidTr="00C20586">
        <w:tc>
          <w:tcPr>
            <w:tcW w:w="4537" w:type="dxa"/>
          </w:tcPr>
          <w:p w14:paraId="6155F6C8" w14:textId="77777777" w:rsidR="00A24F72" w:rsidRPr="000226F9" w:rsidRDefault="00A24F72" w:rsidP="00A24F72">
            <w:pPr>
              <w:ind w:right="423"/>
              <w:rPr>
                <w:rFonts w:ascii="Calibri" w:hAnsi="Calibri" w:cs="Calibri"/>
                <w:b/>
                <w:sz w:val="22"/>
                <w:szCs w:val="22"/>
                <w:u w:val="single"/>
                <w:lang w:val="en-US"/>
              </w:rPr>
            </w:pPr>
            <w:r w:rsidRPr="000226F9">
              <w:rPr>
                <w:rFonts w:ascii="Calibri" w:hAnsi="Calibri" w:cs="Calibri"/>
                <w:b/>
                <w:sz w:val="22"/>
                <w:szCs w:val="22"/>
                <w:u w:val="single"/>
                <w:lang w:val="en-GB"/>
              </w:rPr>
              <w:t xml:space="preserve">A I T H </w:t>
            </w:r>
            <w:r w:rsidRPr="000226F9">
              <w:rPr>
                <w:rFonts w:ascii="Calibri" w:hAnsi="Calibri" w:cs="Calibri"/>
                <w:b/>
                <w:sz w:val="22"/>
                <w:szCs w:val="22"/>
                <w:u w:val="single"/>
              </w:rPr>
              <w:t>Σ</w:t>
            </w:r>
            <w:r w:rsidRPr="000226F9">
              <w:rPr>
                <w:rFonts w:ascii="Calibri" w:hAnsi="Calibri" w:cs="Calibri"/>
                <w:b/>
                <w:sz w:val="22"/>
                <w:szCs w:val="22"/>
                <w:u w:val="single"/>
                <w:lang w:val="en-GB"/>
              </w:rPr>
              <w:t xml:space="preserve"> H</w:t>
            </w:r>
          </w:p>
          <w:p w14:paraId="39E92F73" w14:textId="77777777" w:rsidR="00A24F72" w:rsidRPr="000226F9" w:rsidRDefault="00A24F72" w:rsidP="00A24F72">
            <w:pPr>
              <w:ind w:right="423"/>
              <w:rPr>
                <w:rFonts w:ascii="Calibri" w:hAnsi="Calibri" w:cs="Calibri"/>
                <w:sz w:val="22"/>
                <w:szCs w:val="22"/>
                <w:lang w:val="en-GB"/>
              </w:rPr>
            </w:pPr>
            <w:r w:rsidRPr="000226F9">
              <w:rPr>
                <w:rFonts w:ascii="Calibri" w:hAnsi="Calibri" w:cs="Calibri"/>
                <w:sz w:val="22"/>
                <w:szCs w:val="22"/>
                <w:lang w:val="en-GB"/>
              </w:rPr>
              <w:tab/>
            </w:r>
          </w:p>
          <w:p w14:paraId="41CE1715" w14:textId="77777777" w:rsidR="00A24F72" w:rsidRPr="000226F9" w:rsidRDefault="00A24F72" w:rsidP="00A24F72">
            <w:pPr>
              <w:ind w:right="423"/>
              <w:rPr>
                <w:rFonts w:ascii="Calibri" w:hAnsi="Calibri" w:cs="Calibri"/>
                <w:sz w:val="22"/>
                <w:szCs w:val="22"/>
                <w:lang w:val="en-GB"/>
              </w:rPr>
            </w:pPr>
            <w:r w:rsidRPr="000226F9">
              <w:rPr>
                <w:rFonts w:ascii="Calibri" w:hAnsi="Calibri" w:cs="Calibri"/>
                <w:sz w:val="22"/>
                <w:szCs w:val="22"/>
                <w:lang w:val="en-GB"/>
              </w:rPr>
              <w:tab/>
            </w:r>
          </w:p>
          <w:p w14:paraId="1A586556"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E</w:t>
            </w:r>
            <w:r w:rsidRPr="000226F9">
              <w:rPr>
                <w:rFonts w:ascii="Calibri" w:hAnsi="Calibri" w:cs="Calibri"/>
                <w:b/>
                <w:sz w:val="22"/>
                <w:szCs w:val="22"/>
              </w:rPr>
              <w:t>ΠΩ</w:t>
            </w:r>
            <w:r w:rsidRPr="000226F9">
              <w:rPr>
                <w:rFonts w:ascii="Calibri" w:hAnsi="Calibri" w:cs="Calibri"/>
                <w:b/>
                <w:sz w:val="22"/>
                <w:szCs w:val="22"/>
                <w:lang w:val="en-GB"/>
              </w:rPr>
              <w:t xml:space="preserve">NYMO:                       </w:t>
            </w:r>
            <w:r w:rsidRPr="000226F9">
              <w:rPr>
                <w:rFonts w:ascii="Calibri" w:hAnsi="Calibri" w:cs="Calibri"/>
                <w:b/>
                <w:sz w:val="22"/>
                <w:szCs w:val="22"/>
                <w:lang w:val="en-GB"/>
              </w:rPr>
              <w:tab/>
            </w:r>
          </w:p>
          <w:p w14:paraId="4C344C83"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ONOMA:</w:t>
            </w:r>
          </w:p>
          <w:p w14:paraId="0D68273E"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rPr>
              <w:t>Π</w:t>
            </w:r>
            <w:r w:rsidRPr="000226F9">
              <w:rPr>
                <w:rFonts w:ascii="Calibri" w:hAnsi="Calibri" w:cs="Calibri"/>
                <w:b/>
                <w:sz w:val="22"/>
                <w:szCs w:val="22"/>
                <w:lang w:val="en-GB"/>
              </w:rPr>
              <w:t>ATP</w:t>
            </w:r>
            <w:r w:rsidRPr="000226F9">
              <w:rPr>
                <w:rFonts w:ascii="Calibri" w:hAnsi="Calibri" w:cs="Calibri"/>
                <w:b/>
                <w:sz w:val="22"/>
                <w:szCs w:val="22"/>
              </w:rPr>
              <w:t>Ω</w:t>
            </w:r>
            <w:r w:rsidRPr="000226F9">
              <w:rPr>
                <w:rFonts w:ascii="Calibri" w:hAnsi="Calibri" w:cs="Calibri"/>
                <w:b/>
                <w:sz w:val="22"/>
                <w:szCs w:val="22"/>
                <w:lang w:val="en-GB"/>
              </w:rPr>
              <w:t>NYMO:</w:t>
            </w:r>
          </w:p>
          <w:p w14:paraId="6FB62D58"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rPr>
              <w:t>Δ</w:t>
            </w:r>
            <w:r w:rsidRPr="000226F9">
              <w:rPr>
                <w:rFonts w:ascii="Calibri" w:hAnsi="Calibri" w:cs="Calibri"/>
                <w:b/>
                <w:sz w:val="22"/>
                <w:szCs w:val="22"/>
                <w:lang w:val="en-GB"/>
              </w:rPr>
              <w:t>IEY</w:t>
            </w:r>
            <w:r w:rsidRPr="000226F9">
              <w:rPr>
                <w:rFonts w:ascii="Calibri" w:hAnsi="Calibri" w:cs="Calibri"/>
                <w:b/>
                <w:sz w:val="22"/>
                <w:szCs w:val="22"/>
              </w:rPr>
              <w:t>Θ</w:t>
            </w:r>
            <w:r w:rsidRPr="000226F9">
              <w:rPr>
                <w:rFonts w:ascii="Calibri" w:hAnsi="Calibri" w:cs="Calibri"/>
                <w:b/>
                <w:sz w:val="22"/>
                <w:szCs w:val="22"/>
                <w:lang w:val="en-GB"/>
              </w:rPr>
              <w:t>.MON.KATOIKIA</w:t>
            </w:r>
            <w:r w:rsidRPr="000226F9">
              <w:rPr>
                <w:rFonts w:ascii="Calibri" w:hAnsi="Calibri" w:cs="Calibri"/>
                <w:b/>
                <w:sz w:val="22"/>
                <w:szCs w:val="22"/>
              </w:rPr>
              <w:t>Σ</w:t>
            </w:r>
            <w:r w:rsidRPr="000226F9">
              <w:rPr>
                <w:rFonts w:ascii="Calibri" w:hAnsi="Calibri" w:cs="Calibri"/>
                <w:b/>
                <w:sz w:val="22"/>
                <w:szCs w:val="22"/>
                <w:lang w:val="en-GB"/>
              </w:rPr>
              <w:t>:</w:t>
            </w:r>
          </w:p>
          <w:p w14:paraId="3AF66F2C"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rPr>
              <w:t>Τ</w:t>
            </w:r>
            <w:r w:rsidRPr="000226F9">
              <w:rPr>
                <w:rFonts w:ascii="Calibri" w:hAnsi="Calibri" w:cs="Calibri"/>
                <w:b/>
                <w:sz w:val="22"/>
                <w:szCs w:val="22"/>
                <w:lang w:val="en-GB"/>
              </w:rPr>
              <w:t>.</w:t>
            </w:r>
            <w:r w:rsidRPr="000226F9">
              <w:rPr>
                <w:rFonts w:ascii="Calibri" w:hAnsi="Calibri" w:cs="Calibri"/>
                <w:b/>
                <w:sz w:val="22"/>
                <w:szCs w:val="22"/>
              </w:rPr>
              <w:t>Κ</w:t>
            </w:r>
            <w:r w:rsidRPr="000226F9">
              <w:rPr>
                <w:rFonts w:ascii="Calibri" w:hAnsi="Calibri" w:cs="Calibri"/>
                <w:b/>
                <w:sz w:val="22"/>
                <w:szCs w:val="22"/>
                <w:lang w:val="en-GB"/>
              </w:rPr>
              <w:t>.</w:t>
            </w:r>
          </w:p>
          <w:p w14:paraId="1B13BB89"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ab/>
            </w:r>
          </w:p>
          <w:p w14:paraId="5F0E345C"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ab/>
            </w:r>
          </w:p>
          <w:p w14:paraId="3EFB931A" w14:textId="77777777" w:rsidR="00A24F72" w:rsidRDefault="00A24F72" w:rsidP="00A24F72">
            <w:pPr>
              <w:ind w:right="423"/>
              <w:rPr>
                <w:rFonts w:ascii="Calibri" w:hAnsi="Calibri" w:cs="Calibri"/>
                <w:b/>
                <w:sz w:val="22"/>
                <w:szCs w:val="22"/>
              </w:rPr>
            </w:pPr>
            <w:r w:rsidRPr="000226F9">
              <w:rPr>
                <w:rFonts w:ascii="Calibri" w:hAnsi="Calibri" w:cs="Calibri"/>
                <w:b/>
                <w:sz w:val="22"/>
                <w:szCs w:val="22"/>
                <w:lang w:val="en-GB"/>
              </w:rPr>
              <w:t>TH</w:t>
            </w:r>
            <w:r w:rsidRPr="000226F9">
              <w:rPr>
                <w:rFonts w:ascii="Calibri" w:hAnsi="Calibri" w:cs="Calibri"/>
                <w:b/>
                <w:sz w:val="22"/>
                <w:szCs w:val="22"/>
              </w:rPr>
              <w:t>Λ</w:t>
            </w:r>
            <w:r w:rsidRPr="000226F9">
              <w:rPr>
                <w:rFonts w:ascii="Calibri" w:hAnsi="Calibri" w:cs="Calibri"/>
                <w:b/>
                <w:sz w:val="22"/>
                <w:szCs w:val="22"/>
                <w:lang w:val="en-GB"/>
              </w:rPr>
              <w:t>E</w:t>
            </w:r>
            <w:r w:rsidRPr="000226F9">
              <w:rPr>
                <w:rFonts w:ascii="Calibri" w:hAnsi="Calibri" w:cs="Calibri"/>
                <w:b/>
                <w:sz w:val="22"/>
                <w:szCs w:val="22"/>
              </w:rPr>
              <w:t>ΦΩ</w:t>
            </w:r>
            <w:r w:rsidRPr="000226F9">
              <w:rPr>
                <w:rFonts w:ascii="Calibri" w:hAnsi="Calibri" w:cs="Calibri"/>
                <w:b/>
                <w:sz w:val="22"/>
                <w:szCs w:val="22"/>
                <w:lang w:val="en-GB"/>
              </w:rPr>
              <w:t>NO MON.KATOIKIA</w:t>
            </w:r>
            <w:r w:rsidRPr="000226F9">
              <w:rPr>
                <w:rFonts w:ascii="Calibri" w:hAnsi="Calibri" w:cs="Calibri"/>
                <w:b/>
                <w:sz w:val="22"/>
                <w:szCs w:val="22"/>
              </w:rPr>
              <w:t>Σ</w:t>
            </w:r>
            <w:r w:rsidRPr="000226F9">
              <w:rPr>
                <w:rFonts w:ascii="Calibri" w:hAnsi="Calibri" w:cs="Calibri"/>
                <w:b/>
                <w:sz w:val="22"/>
                <w:szCs w:val="22"/>
                <w:lang w:val="en-GB"/>
              </w:rPr>
              <w:t>:</w:t>
            </w:r>
          </w:p>
          <w:p w14:paraId="3609254C" w14:textId="77777777" w:rsidR="00326A0F" w:rsidRPr="00326A0F" w:rsidRDefault="00326A0F" w:rsidP="00A24F72">
            <w:pPr>
              <w:ind w:right="423"/>
              <w:rPr>
                <w:rFonts w:ascii="Calibri" w:hAnsi="Calibri" w:cs="Calibri"/>
                <w:b/>
                <w:sz w:val="22"/>
                <w:szCs w:val="22"/>
              </w:rPr>
            </w:pPr>
          </w:p>
          <w:p w14:paraId="54471294" w14:textId="77777777" w:rsidR="00A24F72" w:rsidRDefault="00A24F72" w:rsidP="00A24F72">
            <w:pPr>
              <w:ind w:right="423"/>
              <w:rPr>
                <w:rFonts w:ascii="Calibri" w:hAnsi="Calibri" w:cs="Calibri"/>
                <w:b/>
                <w:sz w:val="22"/>
                <w:szCs w:val="22"/>
              </w:rPr>
            </w:pPr>
            <w:r w:rsidRPr="000226F9">
              <w:rPr>
                <w:rFonts w:ascii="Calibri" w:hAnsi="Calibri" w:cs="Calibri"/>
                <w:b/>
                <w:sz w:val="22"/>
                <w:szCs w:val="22"/>
              </w:rPr>
              <w:t>ΚΙΝΗΤΟ</w:t>
            </w:r>
            <w:r w:rsidRPr="000226F9">
              <w:rPr>
                <w:rFonts w:ascii="Calibri" w:hAnsi="Calibri" w:cs="Calibri"/>
                <w:b/>
                <w:sz w:val="22"/>
                <w:szCs w:val="22"/>
                <w:lang w:val="en-GB"/>
              </w:rPr>
              <w:t xml:space="preserve"> </w:t>
            </w:r>
            <w:r w:rsidRPr="000226F9">
              <w:rPr>
                <w:rFonts w:ascii="Calibri" w:hAnsi="Calibri" w:cs="Calibri"/>
                <w:b/>
                <w:sz w:val="22"/>
                <w:szCs w:val="22"/>
              </w:rPr>
              <w:t>ΤΗΛΕΦΩΝΟ</w:t>
            </w:r>
            <w:r w:rsidRPr="000226F9">
              <w:rPr>
                <w:rFonts w:ascii="Calibri" w:hAnsi="Calibri" w:cs="Calibri"/>
                <w:b/>
                <w:sz w:val="22"/>
                <w:szCs w:val="22"/>
                <w:lang w:val="en-GB"/>
              </w:rPr>
              <w:t>:</w:t>
            </w:r>
            <w:r w:rsidRPr="000226F9">
              <w:rPr>
                <w:rFonts w:ascii="Calibri" w:hAnsi="Calibri" w:cs="Calibri"/>
                <w:b/>
                <w:sz w:val="22"/>
                <w:szCs w:val="22"/>
                <w:lang w:val="en-GB"/>
              </w:rPr>
              <w:tab/>
            </w:r>
          </w:p>
          <w:p w14:paraId="52349D92" w14:textId="77777777" w:rsidR="00326A0F" w:rsidRPr="00326A0F" w:rsidRDefault="00326A0F" w:rsidP="00A24F72">
            <w:pPr>
              <w:ind w:right="423"/>
              <w:rPr>
                <w:rFonts w:ascii="Calibri" w:hAnsi="Calibri" w:cs="Calibri"/>
                <w:b/>
                <w:sz w:val="22"/>
                <w:szCs w:val="22"/>
              </w:rPr>
            </w:pPr>
          </w:p>
          <w:p w14:paraId="45A09234"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US"/>
              </w:rPr>
              <w:t>e-mail</w:t>
            </w:r>
            <w:r w:rsidRPr="000226F9">
              <w:rPr>
                <w:rFonts w:ascii="Calibri" w:hAnsi="Calibri" w:cs="Calibri"/>
                <w:b/>
                <w:sz w:val="22"/>
                <w:szCs w:val="22"/>
                <w:lang w:val="en-GB"/>
              </w:rPr>
              <w:t>:</w:t>
            </w:r>
          </w:p>
          <w:p w14:paraId="3C15B7F2"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ab/>
            </w:r>
          </w:p>
          <w:p w14:paraId="283E9DB3" w14:textId="77777777" w:rsidR="00A24F72" w:rsidRPr="000226F9" w:rsidRDefault="00A24F72" w:rsidP="00A24F72">
            <w:pPr>
              <w:ind w:right="423"/>
              <w:rPr>
                <w:rFonts w:ascii="Calibri" w:hAnsi="Calibri" w:cs="Calibri"/>
                <w:b/>
                <w:sz w:val="22"/>
                <w:szCs w:val="22"/>
                <w:lang w:val="en-GB"/>
              </w:rPr>
            </w:pPr>
          </w:p>
          <w:p w14:paraId="0534AD41"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TH</w:t>
            </w:r>
            <w:r w:rsidRPr="000226F9">
              <w:rPr>
                <w:rFonts w:ascii="Calibri" w:hAnsi="Calibri" w:cs="Calibri"/>
                <w:b/>
                <w:sz w:val="22"/>
                <w:szCs w:val="22"/>
              </w:rPr>
              <w:t>Λ</w:t>
            </w:r>
            <w:r w:rsidRPr="000226F9">
              <w:rPr>
                <w:rFonts w:ascii="Calibri" w:hAnsi="Calibri" w:cs="Calibri"/>
                <w:b/>
                <w:sz w:val="22"/>
                <w:szCs w:val="22"/>
                <w:lang w:val="en-GB"/>
              </w:rPr>
              <w:t>E</w:t>
            </w:r>
            <w:r w:rsidRPr="000226F9">
              <w:rPr>
                <w:rFonts w:ascii="Calibri" w:hAnsi="Calibri" w:cs="Calibri"/>
                <w:b/>
                <w:sz w:val="22"/>
                <w:szCs w:val="22"/>
              </w:rPr>
              <w:t>ΦΩ</w:t>
            </w:r>
            <w:r w:rsidRPr="000226F9">
              <w:rPr>
                <w:rFonts w:ascii="Calibri" w:hAnsi="Calibri" w:cs="Calibri"/>
                <w:b/>
                <w:sz w:val="22"/>
                <w:szCs w:val="22"/>
                <w:lang w:val="en-GB"/>
              </w:rPr>
              <w:t xml:space="preserve">NO </w:t>
            </w:r>
            <w:r w:rsidRPr="000226F9">
              <w:rPr>
                <w:rFonts w:ascii="Calibri" w:hAnsi="Calibri" w:cs="Calibri"/>
                <w:b/>
                <w:sz w:val="22"/>
                <w:szCs w:val="22"/>
              </w:rPr>
              <w:t>Θ</w:t>
            </w:r>
            <w:r w:rsidRPr="000226F9">
              <w:rPr>
                <w:rFonts w:ascii="Calibri" w:hAnsi="Calibri" w:cs="Calibri"/>
                <w:b/>
                <w:sz w:val="22"/>
                <w:szCs w:val="22"/>
                <w:lang w:val="en-GB"/>
              </w:rPr>
              <w:t>E</w:t>
            </w:r>
            <w:r w:rsidRPr="000226F9">
              <w:rPr>
                <w:rFonts w:ascii="Calibri" w:hAnsi="Calibri" w:cs="Calibri"/>
                <w:b/>
                <w:sz w:val="22"/>
                <w:szCs w:val="22"/>
              </w:rPr>
              <w:t>Σ</w:t>
            </w:r>
            <w:r w:rsidRPr="000226F9">
              <w:rPr>
                <w:rFonts w:ascii="Calibri" w:hAnsi="Calibri" w:cs="Calibri"/>
                <w:b/>
                <w:sz w:val="22"/>
                <w:szCs w:val="22"/>
                <w:lang w:val="en-GB"/>
              </w:rPr>
              <w:t>/NIKH</w:t>
            </w:r>
            <w:r w:rsidRPr="000226F9">
              <w:rPr>
                <w:rFonts w:ascii="Calibri" w:hAnsi="Calibri" w:cs="Calibri"/>
                <w:b/>
                <w:sz w:val="22"/>
                <w:szCs w:val="22"/>
              </w:rPr>
              <w:t>Σ</w:t>
            </w:r>
            <w:r w:rsidRPr="000226F9">
              <w:rPr>
                <w:rFonts w:ascii="Calibri" w:hAnsi="Calibri" w:cs="Calibri"/>
                <w:b/>
                <w:sz w:val="22"/>
                <w:szCs w:val="22"/>
                <w:lang w:val="en-GB"/>
              </w:rPr>
              <w:t>:</w:t>
            </w:r>
            <w:r w:rsidRPr="000226F9">
              <w:rPr>
                <w:rFonts w:ascii="Calibri" w:hAnsi="Calibri" w:cs="Calibri"/>
                <w:b/>
                <w:sz w:val="22"/>
                <w:szCs w:val="22"/>
                <w:lang w:val="en-GB"/>
              </w:rPr>
              <w:tab/>
            </w:r>
          </w:p>
          <w:p w14:paraId="50E74631"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ab/>
            </w:r>
          </w:p>
          <w:p w14:paraId="537CACC0" w14:textId="77777777" w:rsidR="00A24F72" w:rsidRPr="000226F9" w:rsidRDefault="00A24F72" w:rsidP="00A24F72">
            <w:pPr>
              <w:ind w:right="423"/>
              <w:rPr>
                <w:rFonts w:ascii="Calibri" w:hAnsi="Calibri" w:cs="Calibri"/>
                <w:b/>
                <w:sz w:val="22"/>
                <w:szCs w:val="22"/>
                <w:lang w:val="en-GB"/>
              </w:rPr>
            </w:pPr>
            <w:r w:rsidRPr="000226F9">
              <w:rPr>
                <w:rFonts w:ascii="Calibri" w:hAnsi="Calibri" w:cs="Calibri"/>
                <w:b/>
                <w:sz w:val="22"/>
                <w:szCs w:val="22"/>
                <w:lang w:val="en-GB"/>
              </w:rPr>
              <w:tab/>
            </w:r>
          </w:p>
          <w:p w14:paraId="70FC319E" w14:textId="77777777" w:rsidR="00A24F72" w:rsidRPr="000226F9" w:rsidRDefault="00A24F72" w:rsidP="00A24F72">
            <w:pPr>
              <w:ind w:right="423"/>
              <w:rPr>
                <w:rFonts w:ascii="Calibri" w:hAnsi="Calibri" w:cs="Calibri"/>
                <w:b/>
                <w:sz w:val="22"/>
                <w:szCs w:val="22"/>
              </w:rPr>
            </w:pPr>
            <w:r w:rsidRPr="000226F9">
              <w:rPr>
                <w:rFonts w:ascii="Calibri" w:hAnsi="Calibri" w:cs="Calibri"/>
                <w:b/>
                <w:sz w:val="22"/>
                <w:szCs w:val="22"/>
                <w:lang w:val="en-GB"/>
              </w:rPr>
              <w:t>AP</w:t>
            </w:r>
            <w:r w:rsidRPr="000226F9">
              <w:rPr>
                <w:rFonts w:ascii="Calibri" w:hAnsi="Calibri" w:cs="Calibri"/>
                <w:b/>
                <w:sz w:val="22"/>
                <w:szCs w:val="22"/>
              </w:rPr>
              <w:t>.</w:t>
            </w:r>
            <w:r w:rsidRPr="000226F9">
              <w:rPr>
                <w:rFonts w:ascii="Calibri" w:hAnsi="Calibri" w:cs="Calibri"/>
                <w:b/>
                <w:sz w:val="22"/>
                <w:szCs w:val="22"/>
                <w:lang w:val="en-GB"/>
              </w:rPr>
              <w:t>A</w:t>
            </w:r>
            <w:r w:rsidRPr="000226F9">
              <w:rPr>
                <w:rFonts w:ascii="Calibri" w:hAnsi="Calibri" w:cs="Calibri"/>
                <w:b/>
                <w:sz w:val="22"/>
                <w:szCs w:val="22"/>
              </w:rPr>
              <w:t>Σ</w:t>
            </w:r>
            <w:r w:rsidRPr="000226F9">
              <w:rPr>
                <w:rFonts w:ascii="Calibri" w:hAnsi="Calibri" w:cs="Calibri"/>
                <w:b/>
                <w:sz w:val="22"/>
                <w:szCs w:val="22"/>
                <w:lang w:val="en-GB"/>
              </w:rPr>
              <w:t>T</w:t>
            </w:r>
            <w:r w:rsidRPr="000226F9">
              <w:rPr>
                <w:rFonts w:ascii="Calibri" w:hAnsi="Calibri" w:cs="Calibri"/>
                <w:b/>
                <w:sz w:val="22"/>
                <w:szCs w:val="22"/>
              </w:rPr>
              <w:t>.</w:t>
            </w:r>
            <w:r w:rsidRPr="000226F9">
              <w:rPr>
                <w:rFonts w:ascii="Calibri" w:hAnsi="Calibri" w:cs="Calibri"/>
                <w:b/>
                <w:sz w:val="22"/>
                <w:szCs w:val="22"/>
                <w:lang w:val="en-GB"/>
              </w:rPr>
              <w:t>TAYT</w:t>
            </w:r>
            <w:r w:rsidRPr="000226F9">
              <w:rPr>
                <w:rFonts w:ascii="Calibri" w:hAnsi="Calibri" w:cs="Calibri"/>
                <w:b/>
                <w:sz w:val="22"/>
                <w:szCs w:val="22"/>
              </w:rPr>
              <w:t>.:</w:t>
            </w:r>
            <w:r w:rsidRPr="000226F9">
              <w:rPr>
                <w:rFonts w:ascii="Calibri" w:hAnsi="Calibri" w:cs="Calibri"/>
                <w:b/>
                <w:sz w:val="22"/>
                <w:szCs w:val="22"/>
              </w:rPr>
              <w:tab/>
            </w:r>
          </w:p>
          <w:p w14:paraId="16085B82" w14:textId="77777777" w:rsidR="00A24F72" w:rsidRPr="000226F9" w:rsidRDefault="00A24F72" w:rsidP="00A24F72">
            <w:pPr>
              <w:ind w:right="423"/>
              <w:rPr>
                <w:rFonts w:ascii="Calibri" w:hAnsi="Calibri" w:cs="Calibri"/>
                <w:sz w:val="22"/>
                <w:szCs w:val="22"/>
              </w:rPr>
            </w:pPr>
            <w:r w:rsidRPr="000226F9">
              <w:rPr>
                <w:rFonts w:ascii="Calibri" w:hAnsi="Calibri" w:cs="Calibri"/>
                <w:sz w:val="22"/>
                <w:szCs w:val="22"/>
              </w:rPr>
              <w:tab/>
            </w:r>
          </w:p>
          <w:p w14:paraId="59AB4D49" w14:textId="77777777" w:rsidR="00A24F72" w:rsidRPr="000226F9" w:rsidRDefault="00A24F72" w:rsidP="00A24F72">
            <w:pPr>
              <w:ind w:right="423"/>
              <w:rPr>
                <w:rFonts w:ascii="Calibri" w:hAnsi="Calibri" w:cs="Calibri"/>
                <w:sz w:val="22"/>
                <w:szCs w:val="22"/>
              </w:rPr>
            </w:pPr>
            <w:r w:rsidRPr="000226F9">
              <w:rPr>
                <w:rFonts w:ascii="Calibri" w:hAnsi="Calibri" w:cs="Calibri"/>
                <w:sz w:val="22"/>
                <w:szCs w:val="22"/>
              </w:rPr>
              <w:tab/>
            </w:r>
          </w:p>
          <w:p w14:paraId="1BC0D92A" w14:textId="77777777" w:rsidR="00A24F72" w:rsidRPr="000226F9" w:rsidRDefault="00A24F72" w:rsidP="00A24F72">
            <w:pPr>
              <w:ind w:left="851" w:right="849" w:hanging="851"/>
              <w:rPr>
                <w:rFonts w:ascii="Calibri" w:hAnsi="Calibri" w:cs="Calibri"/>
                <w:bCs/>
                <w:sz w:val="22"/>
                <w:szCs w:val="22"/>
              </w:rPr>
            </w:pPr>
            <w:r w:rsidRPr="000226F9">
              <w:rPr>
                <w:rFonts w:ascii="Calibri" w:hAnsi="Calibri" w:cs="Calibri"/>
                <w:b/>
                <w:bCs/>
                <w:sz w:val="22"/>
                <w:szCs w:val="22"/>
              </w:rPr>
              <w:t>ΘΕΜΑ:</w:t>
            </w:r>
            <w:r w:rsidRPr="000226F9">
              <w:rPr>
                <w:rFonts w:ascii="Calibri" w:hAnsi="Calibri" w:cs="Calibri"/>
                <w:bCs/>
                <w:sz w:val="22"/>
                <w:szCs w:val="22"/>
              </w:rPr>
              <w:t xml:space="preserve"> «Υποβολή υποψηφιότητας για πρόσληψη </w:t>
            </w:r>
            <w:bookmarkStart w:id="0" w:name="_Hlk123129849"/>
            <w:r w:rsidRPr="000226F9">
              <w:rPr>
                <w:rFonts w:ascii="Calibri" w:hAnsi="Calibri" w:cs="Calibri"/>
                <w:bCs/>
                <w:sz w:val="22"/>
                <w:szCs w:val="22"/>
              </w:rPr>
              <w:t xml:space="preserve">εντεταλμένου/ης διδάσκοντα/ουσας </w:t>
            </w:r>
            <w:bookmarkEnd w:id="0"/>
            <w:r w:rsidRPr="000226F9">
              <w:rPr>
                <w:rFonts w:ascii="Calibri" w:hAnsi="Calibri" w:cs="Calibri"/>
                <w:bCs/>
                <w:sz w:val="22"/>
                <w:szCs w:val="22"/>
              </w:rPr>
              <w:t>σύμφωνα με τις διατάξεις του άρθρου 173 του ν. 4957/2022 (141 Α’)»</w:t>
            </w:r>
          </w:p>
          <w:p w14:paraId="5057EC76" w14:textId="77777777" w:rsidR="00A24F72" w:rsidRPr="000226F9" w:rsidRDefault="00A24F72" w:rsidP="00A24F72">
            <w:pPr>
              <w:ind w:right="423"/>
              <w:jc w:val="both"/>
              <w:rPr>
                <w:rFonts w:ascii="Calibri" w:hAnsi="Calibri" w:cs="Calibri"/>
                <w:sz w:val="22"/>
                <w:szCs w:val="22"/>
              </w:rPr>
            </w:pPr>
            <w:r w:rsidRPr="000226F9">
              <w:rPr>
                <w:rFonts w:ascii="Calibri" w:hAnsi="Calibri" w:cs="Calibri"/>
                <w:sz w:val="22"/>
                <w:szCs w:val="22"/>
              </w:rPr>
              <w:tab/>
            </w:r>
          </w:p>
          <w:p w14:paraId="2CB583D5" w14:textId="77777777" w:rsidR="008B6EEB" w:rsidRPr="000226F9" w:rsidRDefault="008B6EEB">
            <w:pPr>
              <w:rPr>
                <w:sz w:val="22"/>
                <w:szCs w:val="22"/>
              </w:rPr>
            </w:pPr>
          </w:p>
          <w:p w14:paraId="0F0E6EF4" w14:textId="77777777" w:rsidR="00A24F72" w:rsidRPr="000226F9" w:rsidRDefault="00A24F72">
            <w:pPr>
              <w:rPr>
                <w:sz w:val="22"/>
                <w:szCs w:val="22"/>
              </w:rPr>
            </w:pPr>
          </w:p>
          <w:p w14:paraId="7564E975" w14:textId="77777777" w:rsidR="008B6EEB" w:rsidRPr="000226F9" w:rsidRDefault="008B6EEB">
            <w:pPr>
              <w:rPr>
                <w:sz w:val="22"/>
                <w:szCs w:val="22"/>
              </w:rPr>
            </w:pPr>
          </w:p>
          <w:p w14:paraId="7F423AD9" w14:textId="77777777" w:rsidR="008B6EEB" w:rsidRPr="000226F9" w:rsidRDefault="008B6EEB">
            <w:pPr>
              <w:rPr>
                <w:sz w:val="22"/>
                <w:szCs w:val="22"/>
              </w:rPr>
            </w:pPr>
          </w:p>
          <w:p w14:paraId="5007BE88" w14:textId="77777777" w:rsidR="008B6EEB" w:rsidRPr="000226F9" w:rsidRDefault="008B6EEB">
            <w:pPr>
              <w:rPr>
                <w:sz w:val="22"/>
                <w:szCs w:val="22"/>
              </w:rPr>
            </w:pPr>
          </w:p>
          <w:p w14:paraId="3807D43C" w14:textId="77777777" w:rsidR="008B6EEB" w:rsidRPr="000226F9" w:rsidRDefault="008B6EEB">
            <w:pPr>
              <w:rPr>
                <w:sz w:val="22"/>
                <w:szCs w:val="22"/>
              </w:rPr>
            </w:pPr>
          </w:p>
          <w:p w14:paraId="21AAADC2" w14:textId="77777777" w:rsidR="008B6EEB" w:rsidRPr="000226F9" w:rsidRDefault="008B6EEB">
            <w:pPr>
              <w:rPr>
                <w:sz w:val="22"/>
                <w:szCs w:val="22"/>
              </w:rPr>
            </w:pPr>
          </w:p>
          <w:p w14:paraId="35672DFD" w14:textId="77777777" w:rsidR="008B6EEB" w:rsidRPr="000226F9" w:rsidRDefault="008B6EEB">
            <w:pPr>
              <w:rPr>
                <w:sz w:val="22"/>
                <w:szCs w:val="22"/>
              </w:rPr>
            </w:pPr>
          </w:p>
          <w:p w14:paraId="7E93A072" w14:textId="77777777" w:rsidR="008B6EEB" w:rsidRPr="000226F9" w:rsidRDefault="008B6EEB">
            <w:pPr>
              <w:rPr>
                <w:sz w:val="22"/>
                <w:szCs w:val="22"/>
              </w:rPr>
            </w:pPr>
          </w:p>
        </w:tc>
        <w:tc>
          <w:tcPr>
            <w:tcW w:w="6378" w:type="dxa"/>
          </w:tcPr>
          <w:p w14:paraId="3A5E218A" w14:textId="77777777" w:rsidR="00131603" w:rsidRPr="000226F9" w:rsidRDefault="00131603" w:rsidP="00131603">
            <w:pPr>
              <w:rPr>
                <w:rFonts w:ascii="Calibri" w:hAnsi="Calibri" w:cs="Calibri"/>
                <w:b/>
                <w:sz w:val="22"/>
                <w:szCs w:val="22"/>
              </w:rPr>
            </w:pPr>
            <w:r w:rsidRPr="000226F9">
              <w:rPr>
                <w:rFonts w:ascii="Calibri" w:hAnsi="Calibri" w:cs="Calibri"/>
                <w:b/>
                <w:sz w:val="22"/>
                <w:szCs w:val="22"/>
              </w:rPr>
              <w:t>Π P O Σ</w:t>
            </w:r>
          </w:p>
          <w:p w14:paraId="48398F63" w14:textId="77777777" w:rsidR="00131603" w:rsidRPr="000226F9" w:rsidRDefault="00131603" w:rsidP="00131603">
            <w:pPr>
              <w:rPr>
                <w:rFonts w:ascii="Calibri" w:hAnsi="Calibri" w:cs="Calibri"/>
                <w:b/>
                <w:sz w:val="22"/>
                <w:szCs w:val="22"/>
              </w:rPr>
            </w:pPr>
            <w:r w:rsidRPr="000226F9">
              <w:rPr>
                <w:rFonts w:ascii="Calibri" w:hAnsi="Calibri" w:cs="Calibri"/>
                <w:b/>
                <w:sz w:val="22"/>
                <w:szCs w:val="22"/>
              </w:rPr>
              <w:t xml:space="preserve">τη Γραμματεία του Τμήματος </w:t>
            </w:r>
          </w:p>
          <w:p w14:paraId="633EA427" w14:textId="77777777" w:rsidR="00131603" w:rsidRPr="000226F9" w:rsidRDefault="00131603" w:rsidP="00131603">
            <w:pPr>
              <w:rPr>
                <w:rFonts w:ascii="Calibri" w:hAnsi="Calibri" w:cs="Calibri"/>
                <w:b/>
                <w:sz w:val="22"/>
                <w:szCs w:val="22"/>
              </w:rPr>
            </w:pPr>
            <w:r w:rsidRPr="000226F9">
              <w:rPr>
                <w:rFonts w:ascii="Calibri" w:hAnsi="Calibri" w:cs="Calibri"/>
                <w:b/>
                <w:sz w:val="22"/>
                <w:szCs w:val="22"/>
              </w:rPr>
              <w:t>Αγγλικής Γλώσσας και Φιλολογίας του A.Π.Θ.</w:t>
            </w:r>
          </w:p>
          <w:p w14:paraId="3ED9E8A6" w14:textId="2D6A3629" w:rsidR="00131603" w:rsidRPr="000226F9" w:rsidRDefault="00131603" w:rsidP="00131603">
            <w:pPr>
              <w:jc w:val="both"/>
              <w:rPr>
                <w:rFonts w:ascii="Calibri" w:hAnsi="Calibri" w:cs="Calibri"/>
                <w:sz w:val="22"/>
                <w:szCs w:val="22"/>
              </w:rPr>
            </w:pPr>
            <w:r w:rsidRPr="000226F9">
              <w:rPr>
                <w:rFonts w:ascii="Calibri" w:hAnsi="Calibri" w:cs="Calibri"/>
                <w:sz w:val="22"/>
                <w:szCs w:val="22"/>
                <w:u w:val="single"/>
              </w:rPr>
              <w:t>Θεσσαλονίκη</w:t>
            </w:r>
          </w:p>
          <w:p w14:paraId="48BEFD59" w14:textId="54A885F3" w:rsidR="00131603" w:rsidRPr="000226F9" w:rsidRDefault="00131603" w:rsidP="00131603">
            <w:pPr>
              <w:jc w:val="both"/>
              <w:rPr>
                <w:rFonts w:ascii="Calibri" w:hAnsi="Calibri" w:cs="Calibri"/>
                <w:bCs/>
                <w:sz w:val="22"/>
                <w:szCs w:val="22"/>
              </w:rPr>
            </w:pPr>
            <w:r w:rsidRPr="000226F9">
              <w:rPr>
                <w:rFonts w:ascii="Calibri" w:hAnsi="Calibri" w:cs="Calibri"/>
                <w:sz w:val="22"/>
                <w:szCs w:val="22"/>
              </w:rPr>
              <w:t xml:space="preserve">Παρακαλώ να δεχθείτε την υποψηφιότητά μου για την κατάληψη θέσης </w:t>
            </w:r>
            <w:r w:rsidRPr="000226F9">
              <w:rPr>
                <w:rFonts w:ascii="Calibri" w:hAnsi="Calibri" w:cs="Calibri"/>
                <w:b/>
                <w:sz w:val="22"/>
                <w:szCs w:val="22"/>
              </w:rPr>
              <w:t>εντεταλμένου/ης διδάσκοντα/ουσας</w:t>
            </w:r>
            <w:r w:rsidRPr="000226F9">
              <w:rPr>
                <w:rFonts w:ascii="Calibri" w:hAnsi="Calibri" w:cs="Calibri"/>
                <w:sz w:val="22"/>
                <w:szCs w:val="22"/>
              </w:rPr>
              <w:t xml:space="preserve"> στο Τμήμα σας, σύμφωνα με τις διατάξεις του άρθρου 173 του ν. 4957/2022 (141 Α’), </w:t>
            </w:r>
            <w:r w:rsidRPr="000226F9">
              <w:rPr>
                <w:rFonts w:ascii="Calibri" w:hAnsi="Calibri" w:cs="Calibri"/>
                <w:bCs/>
                <w:sz w:val="22"/>
                <w:szCs w:val="22"/>
              </w:rPr>
              <w:t>με σχέση εργασίας ιδιωτικού δικαίου ορισμένου χρόνου για το εαρινό εξάμηνο του ακαδημαϊκού έτους 202</w:t>
            </w:r>
            <w:r w:rsidR="00714601">
              <w:rPr>
                <w:rFonts w:ascii="Calibri" w:hAnsi="Calibri" w:cs="Calibri"/>
                <w:bCs/>
                <w:sz w:val="22"/>
                <w:szCs w:val="22"/>
              </w:rPr>
              <w:t>5</w:t>
            </w:r>
            <w:r w:rsidRPr="000226F9">
              <w:rPr>
                <w:rFonts w:ascii="Calibri" w:hAnsi="Calibri" w:cs="Calibri"/>
                <w:bCs/>
                <w:sz w:val="22"/>
                <w:szCs w:val="22"/>
              </w:rPr>
              <w:t>-202</w:t>
            </w:r>
            <w:r w:rsidR="00714601">
              <w:rPr>
                <w:rFonts w:ascii="Calibri" w:hAnsi="Calibri" w:cs="Calibri"/>
                <w:bCs/>
                <w:sz w:val="22"/>
                <w:szCs w:val="22"/>
              </w:rPr>
              <w:t>6</w:t>
            </w:r>
            <w:r w:rsidRPr="000226F9">
              <w:rPr>
                <w:rFonts w:ascii="Calibri" w:hAnsi="Calibri" w:cs="Calibri"/>
                <w:bCs/>
                <w:sz w:val="22"/>
                <w:szCs w:val="22"/>
              </w:rPr>
              <w:t xml:space="preserve"> για την κάλυψη των διδακτικών αναγκών </w:t>
            </w:r>
            <w:r w:rsidRPr="000226F9">
              <w:rPr>
                <w:rFonts w:ascii="Calibri" w:hAnsi="Calibri" w:cs="Calibri"/>
                <w:bCs/>
                <w:color w:val="FF0000"/>
                <w:sz w:val="22"/>
                <w:szCs w:val="22"/>
              </w:rPr>
              <w:t>των παρακάτω μαθημάτων</w:t>
            </w:r>
            <w:r w:rsidRPr="000226F9">
              <w:rPr>
                <w:rFonts w:ascii="Calibri" w:hAnsi="Calibri" w:cs="Calibri"/>
                <w:bCs/>
                <w:sz w:val="22"/>
                <w:szCs w:val="22"/>
              </w:rPr>
              <w:t>:</w:t>
            </w:r>
          </w:p>
          <w:p w14:paraId="620A1F63" w14:textId="77777777" w:rsidR="00131603" w:rsidRPr="000226F9" w:rsidRDefault="00131603" w:rsidP="00131603">
            <w:pPr>
              <w:jc w:val="both"/>
              <w:rPr>
                <w:rFonts w:ascii="Calibri" w:hAnsi="Calibri" w:cs="Calibri"/>
                <w:sz w:val="22"/>
                <w:szCs w:val="22"/>
              </w:rPr>
            </w:pPr>
            <w:r w:rsidRPr="000226F9">
              <w:rPr>
                <w:rFonts w:ascii="Calibri" w:hAnsi="Calibri" w:cs="Calibri"/>
                <w:sz w:val="22"/>
                <w:szCs w:val="22"/>
              </w:rPr>
              <w:t xml:space="preserve">1. </w:t>
            </w:r>
          </w:p>
          <w:p w14:paraId="29002159" w14:textId="32A1F20A" w:rsidR="00131603" w:rsidRPr="000226F9" w:rsidRDefault="00131603" w:rsidP="00131603">
            <w:pPr>
              <w:jc w:val="both"/>
              <w:rPr>
                <w:rFonts w:ascii="Calibri" w:hAnsi="Calibri" w:cs="Calibri"/>
                <w:sz w:val="22"/>
                <w:szCs w:val="22"/>
              </w:rPr>
            </w:pPr>
            <w:r w:rsidRPr="000226F9">
              <w:rPr>
                <w:rFonts w:ascii="Calibri" w:hAnsi="Calibri" w:cs="Calibri"/>
                <w:sz w:val="22"/>
                <w:szCs w:val="22"/>
              </w:rPr>
              <w:t>2.</w:t>
            </w:r>
          </w:p>
          <w:p w14:paraId="050C1A4B" w14:textId="77E7E0DA" w:rsidR="00131603" w:rsidRPr="000226F9" w:rsidRDefault="00131603" w:rsidP="00131603">
            <w:pPr>
              <w:rPr>
                <w:rFonts w:ascii="Calibri" w:hAnsi="Calibri" w:cs="Calibri"/>
                <w:bCs/>
                <w:color w:val="FF0000"/>
                <w:sz w:val="22"/>
                <w:szCs w:val="22"/>
              </w:rPr>
            </w:pPr>
            <w:r w:rsidRPr="000226F9">
              <w:rPr>
                <w:rFonts w:ascii="Calibri" w:hAnsi="Calibri" w:cs="Calibri"/>
                <w:bCs/>
                <w:sz w:val="22"/>
                <w:szCs w:val="22"/>
              </w:rPr>
              <w:t>που αφορούν</w:t>
            </w:r>
            <w:r w:rsidRPr="000226F9">
              <w:rPr>
                <w:rFonts w:ascii="Calibri" w:hAnsi="Calibri" w:cs="Calibri"/>
                <w:bCs/>
                <w:color w:val="FF0000"/>
                <w:sz w:val="22"/>
                <w:szCs w:val="22"/>
              </w:rPr>
              <w:t xml:space="preserve"> τη θέση ή τις θέσεις (1-</w:t>
            </w:r>
            <w:r w:rsidR="008E2E49" w:rsidRPr="000226F9">
              <w:rPr>
                <w:rFonts w:ascii="Calibri" w:hAnsi="Calibri" w:cs="Calibri"/>
                <w:bCs/>
                <w:color w:val="FF0000"/>
                <w:sz w:val="22"/>
                <w:szCs w:val="22"/>
              </w:rPr>
              <w:t>3</w:t>
            </w:r>
            <w:r w:rsidRPr="000226F9">
              <w:rPr>
                <w:rFonts w:ascii="Calibri" w:hAnsi="Calibri" w:cs="Calibri"/>
                <w:bCs/>
                <w:color w:val="FF0000"/>
                <w:sz w:val="22"/>
                <w:szCs w:val="22"/>
              </w:rPr>
              <w:t>)</w:t>
            </w:r>
          </w:p>
          <w:p w14:paraId="3C59633F" w14:textId="77777777" w:rsidR="00131603" w:rsidRPr="000226F9" w:rsidRDefault="00131603" w:rsidP="00131603">
            <w:pPr>
              <w:spacing w:before="120"/>
              <w:rPr>
                <w:rFonts w:ascii="Calibri" w:hAnsi="Calibri" w:cs="Calibri"/>
                <w:sz w:val="22"/>
                <w:szCs w:val="22"/>
                <w:u w:val="single"/>
              </w:rPr>
            </w:pPr>
            <w:r w:rsidRPr="000226F9">
              <w:rPr>
                <w:rFonts w:ascii="Calibri" w:hAnsi="Calibri" w:cs="Calibri"/>
                <w:sz w:val="22"/>
                <w:szCs w:val="22"/>
                <w:u w:val="single"/>
              </w:rPr>
              <w:t>Συνημμένα υποβάλλω:</w:t>
            </w:r>
          </w:p>
          <w:p w14:paraId="4C4143F9" w14:textId="77777777" w:rsidR="00131603" w:rsidRPr="000226F9" w:rsidRDefault="00131603" w:rsidP="00131603">
            <w:pPr>
              <w:jc w:val="both"/>
              <w:rPr>
                <w:rFonts w:ascii="Calibri" w:hAnsi="Calibri" w:cs="Calibri"/>
                <w:sz w:val="22"/>
                <w:szCs w:val="22"/>
              </w:rPr>
            </w:pPr>
            <w:r w:rsidRPr="000226F9">
              <w:rPr>
                <w:rFonts w:ascii="Calibri" w:hAnsi="Calibri" w:cs="Calibri"/>
                <w:sz w:val="22"/>
                <w:szCs w:val="22"/>
              </w:rPr>
              <w:t>1) Βιογραφικό σημείωμα</w:t>
            </w:r>
          </w:p>
          <w:p w14:paraId="7ED98A5C" w14:textId="77777777" w:rsidR="00131603" w:rsidRPr="000226F9" w:rsidRDefault="00131603" w:rsidP="00131603">
            <w:pPr>
              <w:jc w:val="both"/>
              <w:rPr>
                <w:rFonts w:ascii="Calibri" w:hAnsi="Calibri" w:cs="Calibri"/>
                <w:sz w:val="22"/>
                <w:szCs w:val="22"/>
              </w:rPr>
            </w:pPr>
            <w:r w:rsidRPr="000226F9">
              <w:rPr>
                <w:rFonts w:ascii="Calibri" w:hAnsi="Calibri" w:cs="Calibri"/>
                <w:sz w:val="22"/>
                <w:szCs w:val="22"/>
              </w:rPr>
              <w:t>2) Αναλυτικό υπόμνημα επιστημονικών δημοσιευμάτων</w:t>
            </w:r>
          </w:p>
          <w:p w14:paraId="3D72F58F" w14:textId="77777777" w:rsidR="00241140" w:rsidRPr="000226F9" w:rsidRDefault="00131603" w:rsidP="00131603">
            <w:pPr>
              <w:jc w:val="both"/>
              <w:rPr>
                <w:rFonts w:ascii="Calibri" w:hAnsi="Calibri" w:cs="Calibri"/>
                <w:sz w:val="22"/>
                <w:szCs w:val="22"/>
              </w:rPr>
            </w:pPr>
            <w:r w:rsidRPr="000226F9">
              <w:rPr>
                <w:rFonts w:ascii="Calibri" w:hAnsi="Calibri" w:cs="Calibri"/>
                <w:sz w:val="22"/>
                <w:szCs w:val="22"/>
              </w:rPr>
              <w:t xml:space="preserve">3) </w:t>
            </w:r>
            <w:r w:rsidR="00241140" w:rsidRPr="000226F9">
              <w:rPr>
                <w:rFonts w:ascii="Calibri" w:hAnsi="Calibri" w:cs="Calibri"/>
                <w:sz w:val="22"/>
                <w:szCs w:val="22"/>
              </w:rPr>
              <w:t>Αντίγραφα των πτυχίων και των τίτλων σπουδών. Αν οι τίτλοι σπουδών έχουν χορηγηθεί από Α.Ε.Ι. εξωτερικού, θα πρέπει κατά την υποβολή της αίτησης να συνοδεύονται από επίσημες μεταφράσεις, καθώς και από την απόφαση ισοτιμίας από το ΔΟΑΤΑΠ. Εάν δεν υπάρχει απόφαση ισοτιμίας, εφαρμόζεται το άρθρο 304 του Ν.4957/2022. Διευκρινίζεται ότι ο/η επιλεγείς/είσα υποψήφιος/α υποχρεούται να προσκομίσει τους  αλλοδαπούς τίτλους  σπουδών, που τυχόν κατέχει, με τις προσήκουσες νόμιμες θεωρήσεις [δηλαδή με επισημείωση της Σύμβασης της Χάγης (Σφραγίδα της Χάγης-apostille) ή με θεώρηση των οικείων προξενικών αρχών], πριν από την υπογραφή της σύμβασης.</w:t>
            </w:r>
          </w:p>
          <w:p w14:paraId="6E28EA90" w14:textId="4362B97E" w:rsidR="00131603" w:rsidRPr="000226F9" w:rsidRDefault="00131603" w:rsidP="00131603">
            <w:pPr>
              <w:jc w:val="both"/>
              <w:rPr>
                <w:rFonts w:ascii="Calibri" w:hAnsi="Calibri" w:cs="Calibri"/>
                <w:sz w:val="22"/>
                <w:szCs w:val="22"/>
              </w:rPr>
            </w:pPr>
            <w:r w:rsidRPr="000226F9">
              <w:rPr>
                <w:rFonts w:ascii="Calibri" w:hAnsi="Calibri" w:cs="Calibri"/>
                <w:sz w:val="22"/>
                <w:szCs w:val="22"/>
              </w:rPr>
              <w:t>4) Αντίγραφο διδακτορικής διατριβής</w:t>
            </w:r>
          </w:p>
          <w:p w14:paraId="32BB8728" w14:textId="77777777" w:rsidR="00131603" w:rsidRPr="000226F9" w:rsidRDefault="00131603" w:rsidP="00131603">
            <w:pPr>
              <w:tabs>
                <w:tab w:val="left" w:pos="284"/>
              </w:tabs>
              <w:jc w:val="both"/>
              <w:rPr>
                <w:rFonts w:ascii="Calibri" w:hAnsi="Calibri" w:cs="Calibri"/>
                <w:sz w:val="22"/>
                <w:szCs w:val="22"/>
              </w:rPr>
            </w:pPr>
            <w:r w:rsidRPr="000226F9">
              <w:rPr>
                <w:rFonts w:ascii="Calibri" w:hAnsi="Calibri" w:cs="Calibri"/>
                <w:sz w:val="22"/>
                <w:szCs w:val="22"/>
              </w:rPr>
              <w:t>5)</w:t>
            </w:r>
            <w:r w:rsidRPr="000226F9">
              <w:rPr>
                <w:rFonts w:ascii="Calibri" w:hAnsi="Calibri" w:cs="Calibri"/>
                <w:sz w:val="22"/>
                <w:szCs w:val="22"/>
              </w:rPr>
              <w:tab/>
              <w:t>Βεβαιώσεις διδακτικής εμπειρίας ή σχετικής προϋπηρεσίας</w:t>
            </w:r>
          </w:p>
          <w:p w14:paraId="539618C1" w14:textId="7DA85371" w:rsidR="008B7255" w:rsidRPr="000226F9" w:rsidRDefault="00131603" w:rsidP="00822EAE">
            <w:pPr>
              <w:jc w:val="both"/>
              <w:rPr>
                <w:rFonts w:ascii="Calibri" w:hAnsi="Calibri" w:cs="Calibri"/>
                <w:sz w:val="22"/>
                <w:szCs w:val="22"/>
              </w:rPr>
            </w:pPr>
            <w:r w:rsidRPr="000226F9">
              <w:rPr>
                <w:rFonts w:ascii="Calibri" w:hAnsi="Calibri" w:cs="Calibri"/>
                <w:sz w:val="22"/>
                <w:szCs w:val="22"/>
              </w:rPr>
              <w:t>6) Υπεύθυνη δήλωση στην οποία δηλώνουν ότι δεν έχουν μία από τις ιδιότητες της παρ. 9 του άρθρου 173 του ν. 4957/2022, οι οποίες είναι ασυμβίβαστες με την ιδιότητα του εντεταλμένου διδάσκοντα, όπως :α) Ομότιμοι Καθηγητές και αφυπηρετήσαντα μέλη Δ.Ε.Π. του οικείου ή άλλου Α.Ε.Ι. της ημεδαπής ή αλλοδαπής, β) μέλη Δ.Ε.Π., Ειδικού Εκπαιδευτικού Προσωπικού (Ε.Ε.Π.), Εργαστηριακού Διδακτικού Προσωπικού (Ε.ΔΙ.Π.) και Ειδικού Τεχνικού Εργαστηριακού Προσωπικού (Ε.Τ.Ε.Π.) των Α.Ε.Ι., γ) ερευνητές και λειτουργικοί επιστήμονες ερευνητικών και τεχνολογικών φορέων του άρθρου 13Α του ν. 4310/2014 (Α’ 258) και λοιπών ερευνητικών οργανισμών, δ) συνταξιούχοι του ιδιωτικού ή ευρύτερου δημόσιου τομέα, ε) υπάλληλοι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στ) φυσικά πρόσωπα που έχουν υπερβεί το εξηκοστό έβδομο (67ο) έτος της ηλικίας.</w:t>
            </w:r>
          </w:p>
          <w:p w14:paraId="58AAE664" w14:textId="05EF3C74" w:rsidR="00131603" w:rsidRPr="000226F9" w:rsidRDefault="00131603" w:rsidP="00131603">
            <w:pPr>
              <w:ind w:left="1560"/>
              <w:jc w:val="center"/>
              <w:rPr>
                <w:rFonts w:ascii="Calibri" w:hAnsi="Calibri" w:cs="Calibri"/>
                <w:sz w:val="22"/>
                <w:szCs w:val="22"/>
              </w:rPr>
            </w:pPr>
            <w:r w:rsidRPr="000226F9">
              <w:rPr>
                <w:rFonts w:ascii="Calibri" w:hAnsi="Calibri" w:cs="Calibri"/>
                <w:sz w:val="22"/>
                <w:szCs w:val="22"/>
              </w:rPr>
              <w:t>Θεσσαλονίκη,   /     /</w:t>
            </w:r>
            <w:r w:rsidRPr="000226F9">
              <w:rPr>
                <w:rFonts w:ascii="Calibri" w:hAnsi="Calibri" w:cs="Calibri"/>
                <w:color w:val="FF0000"/>
                <w:sz w:val="22"/>
                <w:szCs w:val="22"/>
              </w:rPr>
              <w:t>202</w:t>
            </w:r>
            <w:r w:rsidR="008E2E49" w:rsidRPr="000226F9">
              <w:rPr>
                <w:rFonts w:ascii="Calibri" w:hAnsi="Calibri" w:cs="Calibri"/>
                <w:color w:val="FF0000"/>
                <w:sz w:val="22"/>
                <w:szCs w:val="22"/>
              </w:rPr>
              <w:t>5</w:t>
            </w:r>
            <w:r w:rsidRPr="000226F9">
              <w:rPr>
                <w:rFonts w:ascii="Calibri" w:hAnsi="Calibri" w:cs="Calibri"/>
                <w:sz w:val="22"/>
                <w:szCs w:val="22"/>
              </w:rPr>
              <w:t xml:space="preserve">   </w:t>
            </w:r>
          </w:p>
          <w:p w14:paraId="2F55763A" w14:textId="77777777" w:rsidR="00131603" w:rsidRPr="000226F9" w:rsidRDefault="00131603" w:rsidP="00131603">
            <w:pPr>
              <w:widowControl w:val="0"/>
              <w:spacing w:before="120"/>
              <w:ind w:left="1418" w:right="57"/>
              <w:jc w:val="center"/>
              <w:rPr>
                <w:rFonts w:ascii="Calibri" w:hAnsi="Calibri" w:cs="Calibri"/>
                <w:sz w:val="22"/>
                <w:szCs w:val="22"/>
              </w:rPr>
            </w:pPr>
            <w:r w:rsidRPr="000226F9">
              <w:rPr>
                <w:rFonts w:ascii="Calibri" w:hAnsi="Calibri" w:cs="Calibri"/>
                <w:sz w:val="22"/>
                <w:szCs w:val="22"/>
              </w:rPr>
              <w:t>Mε τιμή</w:t>
            </w:r>
          </w:p>
          <w:p w14:paraId="08DE80C5" w14:textId="5AFEAB7B" w:rsidR="008B7255" w:rsidRPr="000226F9" w:rsidRDefault="00131603" w:rsidP="008B7255">
            <w:pPr>
              <w:ind w:left="1418"/>
              <w:jc w:val="center"/>
              <w:rPr>
                <w:rFonts w:ascii="Calibri" w:hAnsi="Calibri" w:cs="Calibri"/>
                <w:sz w:val="22"/>
                <w:szCs w:val="22"/>
              </w:rPr>
            </w:pPr>
            <w:r w:rsidRPr="000226F9">
              <w:rPr>
                <w:rFonts w:ascii="Calibri" w:hAnsi="Calibri" w:cs="Calibri"/>
                <w:sz w:val="22"/>
                <w:szCs w:val="22"/>
              </w:rPr>
              <w:t>Ο/Η Αιτών/ούσα</w:t>
            </w:r>
          </w:p>
          <w:p w14:paraId="4233E989" w14:textId="77777777" w:rsidR="00822EAE" w:rsidRPr="000226F9" w:rsidRDefault="00822EAE" w:rsidP="008B7255">
            <w:pPr>
              <w:ind w:left="1418"/>
              <w:jc w:val="center"/>
              <w:rPr>
                <w:rFonts w:ascii="Calibri" w:hAnsi="Calibri" w:cs="Calibri"/>
                <w:sz w:val="22"/>
                <w:szCs w:val="22"/>
              </w:rPr>
            </w:pPr>
          </w:p>
          <w:p w14:paraId="007F1F4B" w14:textId="77777777" w:rsidR="000226F9" w:rsidRPr="000226F9" w:rsidRDefault="000226F9">
            <w:pPr>
              <w:rPr>
                <w:sz w:val="22"/>
                <w:szCs w:val="22"/>
              </w:rPr>
            </w:pPr>
          </w:p>
        </w:tc>
      </w:tr>
    </w:tbl>
    <w:p w14:paraId="6B253937" w14:textId="77777777" w:rsidR="009E1EE4" w:rsidRPr="000226F9" w:rsidRDefault="009E1EE4">
      <w:pPr>
        <w:rPr>
          <w:sz w:val="22"/>
          <w:szCs w:val="22"/>
        </w:rPr>
      </w:pPr>
    </w:p>
    <w:sectPr w:rsidR="009E1EE4" w:rsidRPr="000226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B8"/>
    <w:rsid w:val="000226F9"/>
    <w:rsid w:val="00131603"/>
    <w:rsid w:val="00241140"/>
    <w:rsid w:val="00326A0F"/>
    <w:rsid w:val="00371373"/>
    <w:rsid w:val="0053032F"/>
    <w:rsid w:val="005B36A8"/>
    <w:rsid w:val="006D0942"/>
    <w:rsid w:val="00714601"/>
    <w:rsid w:val="007479FC"/>
    <w:rsid w:val="00822EAE"/>
    <w:rsid w:val="008B6EEB"/>
    <w:rsid w:val="008B7255"/>
    <w:rsid w:val="008E2E49"/>
    <w:rsid w:val="009329D4"/>
    <w:rsid w:val="009E1EE4"/>
    <w:rsid w:val="00A24F72"/>
    <w:rsid w:val="00AE2CB8"/>
    <w:rsid w:val="00AE3647"/>
    <w:rsid w:val="00C1766F"/>
    <w:rsid w:val="00C20586"/>
    <w:rsid w:val="00F27C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1ECC"/>
  <w15:chartTrackingRefBased/>
  <w15:docId w15:val="{FC2ED82D-B21D-4333-8944-81327077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72"/>
    <w:pPr>
      <w:spacing w:after="0" w:line="240" w:lineRule="auto"/>
    </w:pPr>
    <w:rPr>
      <w:rFonts w:ascii="Times New Roman" w:eastAsia="Times New Roman" w:hAnsi="Times New Roman" w:cs="Times New Roman"/>
      <w:kern w:val="0"/>
      <w:lang w:eastAsia="el-GR"/>
      <w14:ligatures w14:val="none"/>
    </w:rPr>
  </w:style>
  <w:style w:type="paragraph" w:styleId="Heading1">
    <w:name w:val="heading 1"/>
    <w:basedOn w:val="Normal"/>
    <w:next w:val="Normal"/>
    <w:link w:val="Heading1Char"/>
    <w:uiPriority w:val="9"/>
    <w:qFormat/>
    <w:rsid w:val="00AE2C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E2C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E2C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E2CB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E2CB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E2CB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E2CB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E2CB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E2CB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CB8"/>
    <w:rPr>
      <w:rFonts w:eastAsiaTheme="majorEastAsia" w:cstheme="majorBidi"/>
      <w:color w:val="272727" w:themeColor="text1" w:themeTint="D8"/>
    </w:rPr>
  </w:style>
  <w:style w:type="paragraph" w:styleId="Title">
    <w:name w:val="Title"/>
    <w:basedOn w:val="Normal"/>
    <w:next w:val="Normal"/>
    <w:link w:val="TitleChar"/>
    <w:uiPriority w:val="10"/>
    <w:qFormat/>
    <w:rsid w:val="00AE2CB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E2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C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E2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CB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E2CB8"/>
    <w:rPr>
      <w:i/>
      <w:iCs/>
      <w:color w:val="404040" w:themeColor="text1" w:themeTint="BF"/>
    </w:rPr>
  </w:style>
  <w:style w:type="paragraph" w:styleId="ListParagraph">
    <w:name w:val="List Paragraph"/>
    <w:basedOn w:val="Normal"/>
    <w:uiPriority w:val="34"/>
    <w:qFormat/>
    <w:rsid w:val="00AE2CB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E2CB8"/>
    <w:rPr>
      <w:i/>
      <w:iCs/>
      <w:color w:val="0F4761" w:themeColor="accent1" w:themeShade="BF"/>
    </w:rPr>
  </w:style>
  <w:style w:type="paragraph" w:styleId="IntenseQuote">
    <w:name w:val="Intense Quote"/>
    <w:basedOn w:val="Normal"/>
    <w:next w:val="Normal"/>
    <w:link w:val="IntenseQuoteChar"/>
    <w:uiPriority w:val="30"/>
    <w:qFormat/>
    <w:rsid w:val="00AE2C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E2CB8"/>
    <w:rPr>
      <w:i/>
      <w:iCs/>
      <w:color w:val="0F4761" w:themeColor="accent1" w:themeShade="BF"/>
    </w:rPr>
  </w:style>
  <w:style w:type="character" w:styleId="IntenseReference">
    <w:name w:val="Intense Reference"/>
    <w:basedOn w:val="DefaultParagraphFont"/>
    <w:uiPriority w:val="32"/>
    <w:qFormat/>
    <w:rsid w:val="00AE2CB8"/>
    <w:rPr>
      <w:b/>
      <w:bCs/>
      <w:smallCaps/>
      <w:color w:val="0F4761" w:themeColor="accent1" w:themeShade="BF"/>
      <w:spacing w:val="5"/>
    </w:rPr>
  </w:style>
  <w:style w:type="table" w:styleId="TableGrid">
    <w:name w:val="Table Grid"/>
    <w:basedOn w:val="TableNormal"/>
    <w:uiPriority w:val="39"/>
    <w:rsid w:val="008B6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CharCharChar">
    <w:name w:val="Char Char2 Char Char Char Char Char Char Char Char Char Char Char Char Char"/>
    <w:basedOn w:val="Normal"/>
    <w:rsid w:val="00A24F72"/>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418</Words>
  <Characters>2261</Characters>
  <Application>Microsoft Office Word</Application>
  <DocSecurity>0</DocSecurity>
  <Lines>18</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Stergioula</dc:creator>
  <cp:keywords/>
  <dc:description/>
  <cp:lastModifiedBy>Evangelia Stergioula</cp:lastModifiedBy>
  <cp:revision>23</cp:revision>
  <dcterms:created xsi:type="dcterms:W3CDTF">2025-12-16T10:16:00Z</dcterms:created>
  <dcterms:modified xsi:type="dcterms:W3CDTF">2025-12-16T10:38:00Z</dcterms:modified>
</cp:coreProperties>
</file>